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C6" w:rsidRDefault="001E51C6" w:rsidP="001E51C6"/>
    <w:p w:rsidR="00977F7E" w:rsidRDefault="00977F7E" w:rsidP="001E51C6"/>
    <w:tbl>
      <w:tblPr>
        <w:tblW w:w="9215" w:type="dxa"/>
        <w:tblLook w:val="0000" w:firstRow="0" w:lastRow="0" w:firstColumn="0" w:lastColumn="0" w:noHBand="0" w:noVBand="0"/>
      </w:tblPr>
      <w:tblGrid>
        <w:gridCol w:w="4388"/>
        <w:gridCol w:w="240"/>
        <w:gridCol w:w="4587"/>
      </w:tblGrid>
      <w:tr w:rsidR="00977F7E" w:rsidRPr="0076719A" w:rsidTr="00BA31EA">
        <w:trPr>
          <w:trHeight w:val="1916"/>
        </w:trPr>
        <w:tc>
          <w:tcPr>
            <w:tcW w:w="9215" w:type="dxa"/>
            <w:gridSpan w:val="3"/>
            <w:tcBorders>
              <w:bottom w:val="single" w:sz="4" w:space="0" w:color="auto"/>
            </w:tcBorders>
          </w:tcPr>
          <w:p w:rsidR="00A43394" w:rsidRDefault="00A43394" w:rsidP="00A43394">
            <w:pPr>
              <w:pStyle w:val="CM4"/>
              <w:spacing w:after="0"/>
              <w:ind w:right="4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  <w:sz w:val="20"/>
                <w:szCs w:val="20"/>
                <w:lang w:val="sv-SE" w:eastAsia="sv-SE"/>
              </w:rPr>
              <w:drawing>
                <wp:inline distT="0" distB="0" distL="0" distR="0" wp14:anchorId="453FE420" wp14:editId="3F1F8AFF">
                  <wp:extent cx="1257300" cy="600259"/>
                  <wp:effectExtent l="0" t="0" r="0" b="9525"/>
                  <wp:docPr id="5" name="Bild 5" descr="MU_logotyp_int_h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_logotyp_int_h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870" cy="602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394" w:rsidRDefault="00A43394" w:rsidP="00A43394">
            <w:pPr>
              <w:pStyle w:val="CM4"/>
              <w:spacing w:after="0"/>
              <w:ind w:right="4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6719A" w:rsidRPr="00957934" w:rsidRDefault="0076719A" w:rsidP="00957934">
            <w:pPr>
              <w:pStyle w:val="CM4"/>
              <w:spacing w:after="0"/>
              <w:ind w:right="4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Agreement on </w:t>
            </w:r>
            <w:r w:rsidR="00957934">
              <w:rPr>
                <w:rFonts w:ascii="Arial" w:hAnsi="Arial" w:cs="Arial"/>
                <w:b/>
                <w:bCs/>
                <w:color w:val="000000"/>
              </w:rPr>
              <w:t xml:space="preserve">field study </w:t>
            </w:r>
            <w:r w:rsidR="00C56B0C">
              <w:rPr>
                <w:rFonts w:ascii="Arial" w:hAnsi="Arial" w:cs="Arial"/>
                <w:b/>
                <w:bCs/>
                <w:color w:val="000000"/>
              </w:rPr>
              <w:t>guidance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76719A" w:rsidRPr="00F95C6B" w:rsidRDefault="0076719A" w:rsidP="0095793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5C6B">
              <w:rPr>
                <w:rFonts w:ascii="Arial" w:hAnsi="Arial" w:cs="Arial"/>
                <w:sz w:val="18"/>
                <w:szCs w:val="18"/>
                <w:lang w:val="en-US"/>
              </w:rPr>
              <w:t xml:space="preserve">This is to certify that I, the undersigned, assume the below mentioned responsibilities as </w:t>
            </w:r>
            <w:r w:rsidR="00C56B0C" w:rsidRPr="00F95C6B">
              <w:rPr>
                <w:rFonts w:ascii="Arial" w:hAnsi="Arial" w:cs="Arial"/>
                <w:sz w:val="18"/>
                <w:szCs w:val="18"/>
                <w:lang w:val="en-US"/>
              </w:rPr>
              <w:t>contact</w:t>
            </w:r>
            <w:r w:rsidR="00957934" w:rsidRPr="00F95C6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95C6B">
              <w:rPr>
                <w:rFonts w:ascii="Arial" w:hAnsi="Arial" w:cs="Arial"/>
                <w:sz w:val="18"/>
                <w:szCs w:val="18"/>
                <w:lang w:val="en-US"/>
              </w:rPr>
              <w:t>for</w:t>
            </w:r>
          </w:p>
          <w:p w:rsidR="0076719A" w:rsidRPr="0076719A" w:rsidRDefault="0076719A" w:rsidP="0076719A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977F7E" w:rsidRPr="00C56B0C" w:rsidTr="00BA31EA">
        <w:trPr>
          <w:trHeight w:val="488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E" w:rsidRPr="00C56B0C" w:rsidRDefault="006659B5" w:rsidP="003070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Name of student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7E" w:rsidRPr="00C56B0C" w:rsidRDefault="006659B5" w:rsidP="003070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Field study period</w:t>
            </w:r>
          </w:p>
        </w:tc>
      </w:tr>
      <w:tr w:rsidR="006659B5" w:rsidRPr="00C56B0C" w:rsidTr="00BA31EA">
        <w:trPr>
          <w:trHeight w:val="488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9B5" w:rsidRPr="00C56B0C" w:rsidRDefault="00957934" w:rsidP="006659B5">
            <w:pPr>
              <w:rPr>
                <w:rFonts w:ascii="Arial" w:hAnsi="Arial" w:cs="Arial"/>
                <w:sz w:val="18"/>
                <w:szCs w:val="18"/>
              </w:rPr>
            </w:pPr>
            <w:r w:rsidRPr="00C56B0C">
              <w:rPr>
                <w:rFonts w:ascii="Arial" w:hAnsi="Arial" w:cs="Arial"/>
                <w:sz w:val="18"/>
                <w:szCs w:val="18"/>
              </w:rPr>
              <w:t>R</w:t>
            </w:r>
            <w:r w:rsidR="006659B5" w:rsidRPr="00C56B0C">
              <w:rPr>
                <w:rFonts w:ascii="Arial" w:hAnsi="Arial" w:cs="Arial"/>
                <w:sz w:val="18"/>
                <w:szCs w:val="18"/>
              </w:rPr>
              <w:t>esponsibilities</w:t>
            </w:r>
          </w:p>
          <w:p w:rsidR="00C56B0C" w:rsidRPr="00C56B0C" w:rsidRDefault="00C56B0C" w:rsidP="006659B5">
            <w:pPr>
              <w:rPr>
                <w:rFonts w:ascii="Arial" w:hAnsi="Arial" w:cs="Arial"/>
                <w:sz w:val="18"/>
                <w:szCs w:val="18"/>
              </w:rPr>
            </w:pPr>
          </w:p>
          <w:p w:rsidR="006659B5" w:rsidRPr="00C56B0C" w:rsidRDefault="006659B5" w:rsidP="006659B5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C56B0C">
              <w:rPr>
                <w:rFonts w:ascii="Arial" w:hAnsi="Arial" w:cs="Arial"/>
                <w:sz w:val="18"/>
                <w:szCs w:val="18"/>
              </w:rPr>
              <w:t>Inform the student of the security situation in the country, specifically in the field study region.</w:t>
            </w:r>
          </w:p>
          <w:p w:rsidR="006659B5" w:rsidRPr="00C56B0C" w:rsidRDefault="006659B5" w:rsidP="006659B5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C56B0C">
              <w:rPr>
                <w:rFonts w:ascii="Arial" w:hAnsi="Arial" w:cs="Arial"/>
                <w:sz w:val="18"/>
                <w:szCs w:val="18"/>
              </w:rPr>
              <w:t xml:space="preserve">Introduce the student to authorities, institutions and persons who may be of help. </w:t>
            </w:r>
          </w:p>
          <w:p w:rsidR="006659B5" w:rsidRPr="00C56B0C" w:rsidRDefault="006659B5" w:rsidP="006659B5">
            <w:pPr>
              <w:pStyle w:val="Liststycke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C56B0C">
              <w:rPr>
                <w:rFonts w:ascii="Arial" w:hAnsi="Arial" w:cs="Arial"/>
                <w:sz w:val="18"/>
                <w:szCs w:val="18"/>
              </w:rPr>
              <w:t xml:space="preserve">Assist the student with practical and administrative arrangements related to the </w:t>
            </w:r>
            <w:r w:rsidR="00B248B9">
              <w:rPr>
                <w:rFonts w:ascii="Arial" w:hAnsi="Arial" w:cs="Arial"/>
                <w:sz w:val="18"/>
                <w:szCs w:val="18"/>
              </w:rPr>
              <w:t xml:space="preserve">field </w:t>
            </w:r>
            <w:r w:rsidRPr="00C56B0C">
              <w:rPr>
                <w:rFonts w:ascii="Arial" w:hAnsi="Arial" w:cs="Arial"/>
                <w:sz w:val="18"/>
                <w:szCs w:val="18"/>
              </w:rPr>
              <w:t xml:space="preserve">study. </w:t>
            </w:r>
          </w:p>
          <w:p w:rsidR="006659B5" w:rsidRPr="00F95C6B" w:rsidRDefault="0076719A" w:rsidP="0095793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95C6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Please note that 1) </w:t>
            </w:r>
            <w:r w:rsidR="006659B5" w:rsidRPr="00F95C6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by signing this document you </w:t>
            </w:r>
            <w:r w:rsidRPr="00F95C6B">
              <w:rPr>
                <w:rFonts w:ascii="Arial" w:hAnsi="Arial" w:cs="Arial"/>
                <w:i/>
                <w:sz w:val="16"/>
                <w:szCs w:val="16"/>
                <w:lang w:val="en-US"/>
              </w:rPr>
              <w:t>consent to the storage of your contact details by Mid Sweden University. The storage and use is for administrative purposes only. 2) t</w:t>
            </w:r>
            <w:r w:rsidRPr="00F95C6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he role as a </w:t>
            </w:r>
            <w:r w:rsidR="00C56B0C" w:rsidRPr="00F95C6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contact person </w:t>
            </w:r>
            <w:r w:rsidRPr="00F95C6B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for the student is unpaid. </w:t>
            </w:r>
            <w:r w:rsidRPr="00F95C6B">
              <w:rPr>
                <w:rFonts w:ascii="Arial" w:hAnsi="Arial" w:cs="Arial"/>
                <w:i/>
                <w:sz w:val="16"/>
                <w:szCs w:val="16"/>
              </w:rPr>
              <w:t xml:space="preserve">Any expense incurred shall be agreed upon with the student in advance. </w:t>
            </w:r>
          </w:p>
          <w:p w:rsidR="00957934" w:rsidRPr="00C56B0C" w:rsidRDefault="00957934" w:rsidP="009579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A31EA" w:rsidRPr="00C56B0C" w:rsidTr="00BA31EA">
        <w:trPr>
          <w:trHeight w:val="488"/>
        </w:trPr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1EA" w:rsidRPr="00C56B0C" w:rsidRDefault="00BA31EA" w:rsidP="00B909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Your name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1EA" w:rsidRPr="00C56B0C" w:rsidRDefault="00BA31EA" w:rsidP="00B909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Job title</w:t>
            </w:r>
          </w:p>
        </w:tc>
      </w:tr>
      <w:tr w:rsidR="00BA31EA" w:rsidRPr="00C56B0C" w:rsidTr="00BA31EA">
        <w:trPr>
          <w:trHeight w:val="488"/>
        </w:trPr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1EA" w:rsidRPr="00C56B0C" w:rsidRDefault="00BA31EA" w:rsidP="00B909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City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1EA" w:rsidRPr="00C56B0C" w:rsidRDefault="00BA31EA" w:rsidP="00B909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Postal code</w:t>
            </w:r>
          </w:p>
        </w:tc>
      </w:tr>
      <w:tr w:rsidR="00BA31EA" w:rsidRPr="00C56B0C" w:rsidTr="00BA31EA">
        <w:trPr>
          <w:trHeight w:val="488"/>
        </w:trPr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1EA" w:rsidRPr="00C56B0C" w:rsidRDefault="00BA31EA" w:rsidP="00B909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State/Province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1EA" w:rsidRPr="00C56B0C" w:rsidRDefault="00BA31EA" w:rsidP="00B9099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Country</w:t>
            </w:r>
          </w:p>
        </w:tc>
      </w:tr>
      <w:tr w:rsidR="00BA31EA" w:rsidRPr="00C56B0C" w:rsidTr="00BA31EA">
        <w:trPr>
          <w:trHeight w:val="488"/>
        </w:trPr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1EA" w:rsidRPr="00C56B0C" w:rsidRDefault="00BA31EA" w:rsidP="00CF03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1EA" w:rsidRPr="00C56B0C" w:rsidRDefault="00BA31EA" w:rsidP="00CF03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Email</w:t>
            </w:r>
          </w:p>
        </w:tc>
      </w:tr>
      <w:tr w:rsidR="00BA31EA" w:rsidRPr="00C56B0C" w:rsidTr="0059045C">
        <w:trPr>
          <w:trHeight w:val="488"/>
        </w:trPr>
        <w:tc>
          <w:tcPr>
            <w:tcW w:w="9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1EA" w:rsidRPr="00C56B0C" w:rsidRDefault="00BA31EA" w:rsidP="00E262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Organisation (if applicable)</w:t>
            </w:r>
          </w:p>
        </w:tc>
      </w:tr>
      <w:tr w:rsidR="00BA31EA" w:rsidRPr="00C56B0C" w:rsidTr="00E61613">
        <w:trPr>
          <w:trHeight w:val="488"/>
        </w:trPr>
        <w:tc>
          <w:tcPr>
            <w:tcW w:w="9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B0C" w:rsidRPr="00C56B0C" w:rsidRDefault="00C56B0C" w:rsidP="00BA31E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 xml:space="preserve">Please indicate which of the two alternative that applies to you: </w:t>
            </w:r>
          </w:p>
          <w:p w:rsidR="00BA31EA" w:rsidRPr="00C56B0C" w:rsidRDefault="00BA31EA" w:rsidP="00BA31E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8"/>
                  <w:szCs w:val="18"/>
                  <w:lang w:val="en-US" w:eastAsia="en-GB"/>
                </w:rPr>
                <w:id w:val="115811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B0C" w:rsidRPr="00C56B0C">
                  <w:rPr>
                    <w:rFonts w:ascii="MS Gothic" w:eastAsia="MS Gothic" w:hAnsi="MS Gothic" w:cstheme="minorHAnsi" w:hint="eastAsia"/>
                    <w:iCs/>
                    <w:color w:val="000000"/>
                    <w:sz w:val="18"/>
                    <w:szCs w:val="18"/>
                    <w:lang w:val="en-US" w:eastAsia="en-GB"/>
                  </w:rPr>
                  <w:t>☐</w:t>
                </w:r>
              </w:sdtContent>
            </w:sdt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 xml:space="preserve">I hereby confirm that I am entitled </w:t>
            </w:r>
            <w:r w:rsidR="00C56B0C" w:rsidRPr="00C56B0C">
              <w:rPr>
                <w:rFonts w:ascii="Arial" w:hAnsi="Arial" w:cs="Arial"/>
                <w:sz w:val="18"/>
                <w:szCs w:val="18"/>
                <w:lang w:val="en-US"/>
              </w:rPr>
              <w:t>to represent the above-</w:t>
            </w: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mentioned</w:t>
            </w: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 xml:space="preserve"> organisation </w:t>
            </w: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 xml:space="preserve">in my role as contact </w:t>
            </w:r>
            <w:r w:rsidR="00C56B0C" w:rsidRPr="00C56B0C">
              <w:rPr>
                <w:rFonts w:ascii="Arial" w:hAnsi="Arial" w:cs="Arial"/>
                <w:sz w:val="18"/>
                <w:szCs w:val="18"/>
                <w:lang w:val="en-US"/>
              </w:rPr>
              <w:t>for the student</w:t>
            </w: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BA31EA" w:rsidRDefault="00C56B0C" w:rsidP="00C56B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8"/>
                  <w:szCs w:val="18"/>
                  <w:lang w:val="en-US" w:eastAsia="en-GB"/>
                </w:rPr>
                <w:id w:val="62643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B0C">
                  <w:rPr>
                    <w:rFonts w:ascii="MS Gothic" w:eastAsia="MS Gothic" w:hAnsi="MS Gothic" w:cstheme="minorHAnsi" w:hint="eastAsia"/>
                    <w:iCs/>
                    <w:color w:val="000000"/>
                    <w:sz w:val="18"/>
                    <w:szCs w:val="18"/>
                    <w:lang w:val="en-US" w:eastAsia="en-GB"/>
                  </w:rPr>
                  <w:t>☐</w:t>
                </w:r>
              </w:sdtContent>
            </w:sdt>
            <w:r w:rsidR="00BA31EA" w:rsidRPr="00C56B0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A31EA" w:rsidRPr="00C56B0C">
              <w:rPr>
                <w:rFonts w:ascii="Arial" w:hAnsi="Arial" w:cs="Arial"/>
                <w:sz w:val="18"/>
                <w:szCs w:val="18"/>
                <w:lang w:val="en-US"/>
              </w:rPr>
              <w:t xml:space="preserve">I do not represent an </w:t>
            </w:r>
            <w:r w:rsidR="00B248B9">
              <w:rPr>
                <w:rFonts w:ascii="Arial" w:hAnsi="Arial" w:cs="Arial"/>
                <w:sz w:val="18"/>
                <w:szCs w:val="18"/>
                <w:lang w:val="en-US"/>
              </w:rPr>
              <w:t>organis</w:t>
            </w:r>
            <w:r w:rsidR="00F95C6B">
              <w:rPr>
                <w:rFonts w:ascii="Arial" w:hAnsi="Arial" w:cs="Arial"/>
                <w:sz w:val="18"/>
                <w:szCs w:val="18"/>
                <w:lang w:val="en-US"/>
              </w:rPr>
              <w:t>ation</w:t>
            </w:r>
          </w:p>
          <w:p w:rsidR="00F95C6B" w:rsidRPr="00C56B0C" w:rsidRDefault="00F95C6B" w:rsidP="00C56B0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BA31EA" w:rsidRPr="00C56B0C" w:rsidRDefault="00BA31EA" w:rsidP="00957934">
      <w:pPr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9210" w:type="dxa"/>
        <w:tblInd w:w="-5" w:type="dxa"/>
        <w:tblLook w:val="0000" w:firstRow="0" w:lastRow="0" w:firstColumn="0" w:lastColumn="0" w:noHBand="0" w:noVBand="0"/>
      </w:tblPr>
      <w:tblGrid>
        <w:gridCol w:w="9210"/>
      </w:tblGrid>
      <w:tr w:rsidR="00957934" w:rsidRPr="00C56B0C" w:rsidTr="00F95C6B">
        <w:trPr>
          <w:trHeight w:val="488"/>
        </w:trPr>
        <w:tc>
          <w:tcPr>
            <w:tcW w:w="9210" w:type="dxa"/>
          </w:tcPr>
          <w:p w:rsidR="00957934" w:rsidRPr="00C56B0C" w:rsidRDefault="00957934" w:rsidP="00CF03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>-------------------------------------------------------------</w:t>
            </w:r>
            <w:r w:rsidR="00F95C6B">
              <w:rPr>
                <w:rFonts w:ascii="Arial" w:hAnsi="Arial" w:cs="Arial"/>
                <w:sz w:val="18"/>
                <w:szCs w:val="18"/>
                <w:lang w:val="en-US"/>
              </w:rPr>
              <w:t>--------------</w:t>
            </w: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 xml:space="preserve">    --------------------------------------</w:t>
            </w:r>
            <w:r w:rsidR="00F95C6B">
              <w:rPr>
                <w:rFonts w:ascii="Arial" w:hAnsi="Arial" w:cs="Arial"/>
                <w:sz w:val="18"/>
                <w:szCs w:val="18"/>
                <w:lang w:val="en-US"/>
              </w:rPr>
              <w:t>--------------</w:t>
            </w:r>
          </w:p>
          <w:p w:rsidR="00957934" w:rsidRPr="00C56B0C" w:rsidRDefault="00957934" w:rsidP="00F95C6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 xml:space="preserve">Signature of </w:t>
            </w:r>
            <w:r w:rsidR="00C56B0C" w:rsidRPr="00C56B0C">
              <w:rPr>
                <w:rFonts w:ascii="Arial" w:hAnsi="Arial" w:cs="Arial"/>
                <w:sz w:val="18"/>
                <w:szCs w:val="18"/>
                <w:lang w:val="en-US"/>
              </w:rPr>
              <w:t>field study contact</w:t>
            </w:r>
            <w:r w:rsidRPr="00C56B0C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Date and place </w:t>
            </w:r>
          </w:p>
        </w:tc>
      </w:tr>
    </w:tbl>
    <w:p w:rsidR="00957934" w:rsidRPr="00F95C6B" w:rsidRDefault="00957934" w:rsidP="00957934">
      <w:pPr>
        <w:rPr>
          <w:sz w:val="18"/>
          <w:szCs w:val="18"/>
          <w:lang w:val="en-US"/>
        </w:rPr>
      </w:pPr>
    </w:p>
    <w:p w:rsidR="00957934" w:rsidRPr="00F95C6B" w:rsidRDefault="00957934" w:rsidP="00957934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F95C6B">
        <w:rPr>
          <w:rFonts w:asciiTheme="majorHAnsi" w:hAnsiTheme="majorHAnsi" w:cstheme="majorHAnsi"/>
          <w:sz w:val="18"/>
          <w:szCs w:val="18"/>
          <w:lang w:val="en-US"/>
        </w:rPr>
        <w:t xml:space="preserve">If you have questions, please </w:t>
      </w:r>
      <w:r w:rsidR="00B248B9">
        <w:rPr>
          <w:rFonts w:asciiTheme="majorHAnsi" w:hAnsiTheme="majorHAnsi" w:cstheme="majorHAnsi"/>
          <w:sz w:val="18"/>
          <w:szCs w:val="18"/>
          <w:lang w:val="en-US"/>
        </w:rPr>
        <w:t xml:space="preserve">contact </w:t>
      </w:r>
      <w:r w:rsidRPr="00F95C6B">
        <w:rPr>
          <w:rFonts w:asciiTheme="majorHAnsi" w:hAnsiTheme="majorHAnsi" w:cstheme="majorHAnsi"/>
          <w:sz w:val="18"/>
          <w:szCs w:val="18"/>
          <w:lang w:val="en-US"/>
        </w:rPr>
        <w:t xml:space="preserve">International Relations Office at Mid </w:t>
      </w:r>
      <w:r w:rsidR="00B248B9">
        <w:rPr>
          <w:rFonts w:asciiTheme="majorHAnsi" w:hAnsiTheme="majorHAnsi" w:cstheme="majorHAnsi"/>
          <w:sz w:val="18"/>
          <w:szCs w:val="18"/>
          <w:lang w:val="en-US"/>
        </w:rPr>
        <w:t>Sweden University</w:t>
      </w:r>
      <w:r w:rsidRPr="00F95C6B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="00B248B9">
        <w:rPr>
          <w:rFonts w:asciiTheme="majorHAnsi" w:hAnsiTheme="majorHAnsi" w:cstheme="majorHAnsi"/>
          <w:sz w:val="18"/>
          <w:szCs w:val="18"/>
          <w:lang w:val="en-US"/>
        </w:rPr>
        <w:t>email</w:t>
      </w:r>
      <w:r w:rsidRPr="00F95C6B">
        <w:rPr>
          <w:rFonts w:asciiTheme="majorHAnsi" w:hAnsiTheme="majorHAnsi" w:cstheme="majorHAnsi"/>
          <w:sz w:val="18"/>
          <w:szCs w:val="18"/>
          <w:lang w:val="en-US"/>
        </w:rPr>
        <w:t xml:space="preserve">: </w:t>
      </w:r>
      <w:hyperlink r:id="rId9" w:history="1">
        <w:r w:rsidRPr="00F95C6B">
          <w:rPr>
            <w:rStyle w:val="Hyperlnk"/>
            <w:rFonts w:asciiTheme="majorHAnsi" w:hAnsiTheme="majorHAnsi" w:cstheme="majorHAnsi"/>
            <w:sz w:val="18"/>
            <w:szCs w:val="18"/>
            <w:lang w:val="en-US"/>
          </w:rPr>
          <w:t>sara.grut@miun.se</w:t>
        </w:r>
      </w:hyperlink>
      <w:r w:rsidR="00B248B9">
        <w:rPr>
          <w:rFonts w:asciiTheme="majorHAnsi" w:hAnsiTheme="majorHAnsi" w:cstheme="majorHAnsi"/>
          <w:sz w:val="18"/>
          <w:szCs w:val="18"/>
          <w:lang w:val="en-US"/>
        </w:rPr>
        <w:t>, phone: 0046</w:t>
      </w:r>
      <w:r w:rsidRPr="00F95C6B">
        <w:rPr>
          <w:rFonts w:asciiTheme="majorHAnsi" w:hAnsiTheme="majorHAnsi" w:cstheme="majorHAnsi"/>
          <w:sz w:val="18"/>
          <w:szCs w:val="18"/>
          <w:lang w:val="en-US"/>
        </w:rPr>
        <w:t xml:space="preserve">101428938 </w:t>
      </w:r>
      <w:r w:rsidR="00B248B9">
        <w:rPr>
          <w:rFonts w:asciiTheme="majorHAnsi" w:hAnsiTheme="majorHAnsi" w:cstheme="majorHAnsi"/>
          <w:sz w:val="18"/>
          <w:szCs w:val="18"/>
          <w:lang w:val="en-US"/>
        </w:rPr>
        <w:t>or</w:t>
      </w:r>
      <w:bookmarkStart w:id="0" w:name="_GoBack"/>
      <w:bookmarkEnd w:id="0"/>
      <w:r w:rsidRPr="00F95C6B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hyperlink r:id="rId10" w:history="1">
        <w:r w:rsidRPr="00F95C6B">
          <w:rPr>
            <w:rStyle w:val="Hyperlnk"/>
            <w:rFonts w:asciiTheme="majorHAnsi" w:hAnsiTheme="majorHAnsi" w:cstheme="majorHAnsi"/>
            <w:sz w:val="18"/>
            <w:szCs w:val="18"/>
            <w:lang w:val="en-US"/>
          </w:rPr>
          <w:t>internationaloffice@miun.se</w:t>
        </w:r>
      </w:hyperlink>
      <w:r w:rsidRPr="00F95C6B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</w:p>
    <w:sectPr w:rsidR="00957934" w:rsidRPr="00F95C6B" w:rsidSect="00484422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7E" w:rsidRDefault="00977F7E" w:rsidP="00E25647">
      <w:pPr>
        <w:spacing w:line="240" w:lineRule="auto"/>
      </w:pPr>
      <w:r>
        <w:separator/>
      </w:r>
    </w:p>
  </w:endnote>
  <w:endnote w:type="continuationSeparator" w:id="0">
    <w:p w:rsidR="00977F7E" w:rsidRDefault="00977F7E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7E" w:rsidRPr="001565B5" w:rsidRDefault="00977F7E" w:rsidP="001565B5">
      <w:pPr>
        <w:pStyle w:val="Sidfot"/>
      </w:pPr>
    </w:p>
  </w:footnote>
  <w:footnote w:type="continuationSeparator" w:id="0">
    <w:p w:rsidR="00977F7E" w:rsidRDefault="00977F7E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9A7289"/>
    <w:multiLevelType w:val="hybridMultilevel"/>
    <w:tmpl w:val="792C2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BDE27F2"/>
    <w:multiLevelType w:val="hybridMultilevel"/>
    <w:tmpl w:val="5FAA55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A62D08"/>
    <w:multiLevelType w:val="hybridMultilevel"/>
    <w:tmpl w:val="6944A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A432F82"/>
    <w:multiLevelType w:val="hybridMultilevel"/>
    <w:tmpl w:val="2556CB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7E"/>
    <w:rsid w:val="0000059E"/>
    <w:rsid w:val="000176F0"/>
    <w:rsid w:val="00055A44"/>
    <w:rsid w:val="00093886"/>
    <w:rsid w:val="000B0A7B"/>
    <w:rsid w:val="000C3A28"/>
    <w:rsid w:val="000D742D"/>
    <w:rsid w:val="000E3404"/>
    <w:rsid w:val="000F60CF"/>
    <w:rsid w:val="001002AA"/>
    <w:rsid w:val="001565B5"/>
    <w:rsid w:val="00165B16"/>
    <w:rsid w:val="0019145C"/>
    <w:rsid w:val="001B36D0"/>
    <w:rsid w:val="001D499C"/>
    <w:rsid w:val="001E2799"/>
    <w:rsid w:val="001E51C6"/>
    <w:rsid w:val="001F0812"/>
    <w:rsid w:val="00205EB0"/>
    <w:rsid w:val="00243F27"/>
    <w:rsid w:val="00256EC9"/>
    <w:rsid w:val="00265028"/>
    <w:rsid w:val="00270306"/>
    <w:rsid w:val="0029770C"/>
    <w:rsid w:val="002B6CA6"/>
    <w:rsid w:val="002D1A6B"/>
    <w:rsid w:val="00324461"/>
    <w:rsid w:val="00332B42"/>
    <w:rsid w:val="00342BAB"/>
    <w:rsid w:val="00342D40"/>
    <w:rsid w:val="003677FC"/>
    <w:rsid w:val="003C19D5"/>
    <w:rsid w:val="003D690F"/>
    <w:rsid w:val="003E4BDD"/>
    <w:rsid w:val="003F115C"/>
    <w:rsid w:val="0044747B"/>
    <w:rsid w:val="00474416"/>
    <w:rsid w:val="0047515C"/>
    <w:rsid w:val="00484422"/>
    <w:rsid w:val="004D1307"/>
    <w:rsid w:val="00526960"/>
    <w:rsid w:val="00551F47"/>
    <w:rsid w:val="005B1832"/>
    <w:rsid w:val="005E3AF4"/>
    <w:rsid w:val="00620DB3"/>
    <w:rsid w:val="0062303E"/>
    <w:rsid w:val="00644641"/>
    <w:rsid w:val="00650B23"/>
    <w:rsid w:val="00662B38"/>
    <w:rsid w:val="006659B5"/>
    <w:rsid w:val="00680823"/>
    <w:rsid w:val="0069094B"/>
    <w:rsid w:val="006927D2"/>
    <w:rsid w:val="006C1D81"/>
    <w:rsid w:val="006C2604"/>
    <w:rsid w:val="00710D48"/>
    <w:rsid w:val="007119E4"/>
    <w:rsid w:val="00726D9E"/>
    <w:rsid w:val="0073754A"/>
    <w:rsid w:val="00765DCC"/>
    <w:rsid w:val="007669AF"/>
    <w:rsid w:val="0076719A"/>
    <w:rsid w:val="00781FFF"/>
    <w:rsid w:val="007D3A2D"/>
    <w:rsid w:val="007D6904"/>
    <w:rsid w:val="007F5B9C"/>
    <w:rsid w:val="00804A07"/>
    <w:rsid w:val="00830F24"/>
    <w:rsid w:val="00835CB0"/>
    <w:rsid w:val="00842A5F"/>
    <w:rsid w:val="0086675E"/>
    <w:rsid w:val="00881FF0"/>
    <w:rsid w:val="008D2DF7"/>
    <w:rsid w:val="009161BE"/>
    <w:rsid w:val="009564BE"/>
    <w:rsid w:val="00957934"/>
    <w:rsid w:val="00970E4C"/>
    <w:rsid w:val="00971A6A"/>
    <w:rsid w:val="00977F7E"/>
    <w:rsid w:val="00992047"/>
    <w:rsid w:val="009B454F"/>
    <w:rsid w:val="009B678E"/>
    <w:rsid w:val="009F257E"/>
    <w:rsid w:val="009F6641"/>
    <w:rsid w:val="00A03753"/>
    <w:rsid w:val="00A43394"/>
    <w:rsid w:val="00A55BE8"/>
    <w:rsid w:val="00A66AB8"/>
    <w:rsid w:val="00A94F83"/>
    <w:rsid w:val="00AB4043"/>
    <w:rsid w:val="00AB49A3"/>
    <w:rsid w:val="00AD4A6E"/>
    <w:rsid w:val="00B13B81"/>
    <w:rsid w:val="00B248B9"/>
    <w:rsid w:val="00B647C9"/>
    <w:rsid w:val="00B901E5"/>
    <w:rsid w:val="00B957FF"/>
    <w:rsid w:val="00BA31EA"/>
    <w:rsid w:val="00BA69B4"/>
    <w:rsid w:val="00BB315B"/>
    <w:rsid w:val="00BB7C98"/>
    <w:rsid w:val="00C06094"/>
    <w:rsid w:val="00C14A5B"/>
    <w:rsid w:val="00C36C4F"/>
    <w:rsid w:val="00C56B0C"/>
    <w:rsid w:val="00C82E48"/>
    <w:rsid w:val="00C833CC"/>
    <w:rsid w:val="00C924D1"/>
    <w:rsid w:val="00CA70D8"/>
    <w:rsid w:val="00CF3963"/>
    <w:rsid w:val="00D04679"/>
    <w:rsid w:val="00D06401"/>
    <w:rsid w:val="00D266DC"/>
    <w:rsid w:val="00D40D2B"/>
    <w:rsid w:val="00D85667"/>
    <w:rsid w:val="00DA22C6"/>
    <w:rsid w:val="00DC2506"/>
    <w:rsid w:val="00DC5D7C"/>
    <w:rsid w:val="00DF1A86"/>
    <w:rsid w:val="00E00990"/>
    <w:rsid w:val="00E25647"/>
    <w:rsid w:val="00E26B0B"/>
    <w:rsid w:val="00E65FCD"/>
    <w:rsid w:val="00E90FF0"/>
    <w:rsid w:val="00ED4855"/>
    <w:rsid w:val="00F018F6"/>
    <w:rsid w:val="00F22361"/>
    <w:rsid w:val="00F27660"/>
    <w:rsid w:val="00F4475F"/>
    <w:rsid w:val="00F95C6B"/>
    <w:rsid w:val="00F97BA1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E159CE"/>
  <w15:chartTrackingRefBased/>
  <w15:docId w15:val="{C4397AC6-6B65-4764-8EA6-FC4FEED6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FF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7D6904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7D3A2D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7D3A2D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D690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D3A2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D3A2D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0C3A28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0C3A28"/>
    <w:rPr>
      <w:b/>
    </w:rPr>
  </w:style>
  <w:style w:type="paragraph" w:customStyle="1" w:styleId="Tabellrubrik">
    <w:name w:val="Tabellrubrik"/>
    <w:basedOn w:val="Normal"/>
    <w:next w:val="Normal"/>
    <w:qFormat/>
    <w:rsid w:val="00C06094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647C9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B647C9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0B0A7B"/>
    <w:pPr>
      <w:spacing w:before="0" w:line="220" w:lineRule="atLeast"/>
    </w:pPr>
    <w:rPr>
      <w:rFonts w:ascii="Arial" w:hAnsi="Arial"/>
      <w:i/>
      <w:sz w:val="18"/>
    </w:rPr>
  </w:style>
  <w:style w:type="paragraph" w:styleId="Liststycke">
    <w:name w:val="List Paragraph"/>
    <w:basedOn w:val="Normal"/>
    <w:uiPriority w:val="34"/>
    <w:qFormat/>
    <w:rsid w:val="00977F7E"/>
    <w:pPr>
      <w:spacing w:before="0" w:line="240" w:lineRule="auto"/>
      <w:ind w:left="720"/>
      <w:contextualSpacing/>
    </w:pPr>
    <w:rPr>
      <w:rFonts w:ascii="Times New Roman" w:eastAsia="Times New Roman" w:hAnsi="Times New Roman" w:cs="Times New Roman"/>
      <w:sz w:val="22"/>
      <w:szCs w:val="24"/>
      <w:lang w:val="en-GB"/>
    </w:rPr>
  </w:style>
  <w:style w:type="paragraph" w:customStyle="1" w:styleId="CM4">
    <w:name w:val="CM4"/>
    <w:basedOn w:val="Normal"/>
    <w:next w:val="Normal"/>
    <w:rsid w:val="00A43394"/>
    <w:pPr>
      <w:widowControl w:val="0"/>
      <w:autoSpaceDE w:val="0"/>
      <w:autoSpaceDN w:val="0"/>
      <w:adjustRightInd w:val="0"/>
      <w:spacing w:before="0" w:after="413" w:line="240" w:lineRule="auto"/>
    </w:pPr>
    <w:rPr>
      <w:rFonts w:ascii="Garamond" w:eastAsia="Times New Roman" w:hAnsi="Garamond" w:cs="Garamond"/>
      <w:sz w:val="24"/>
      <w:szCs w:val="24"/>
      <w:lang w:val="en-US"/>
    </w:rPr>
  </w:style>
  <w:style w:type="paragraph" w:customStyle="1" w:styleId="Default">
    <w:name w:val="Default"/>
    <w:rsid w:val="006659B5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office@miun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.grut@miun.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15"/>
    <w:rsid w:val="00A5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5215"/>
    <w:rPr>
      <w:color w:val="808080"/>
    </w:rPr>
  </w:style>
  <w:style w:type="paragraph" w:customStyle="1" w:styleId="7448D4D0207C4BD8A5CD8658A2DDD2C2">
    <w:name w:val="7448D4D0207C4BD8A5CD8658A2DDD2C2"/>
    <w:rsid w:val="00A55215"/>
  </w:style>
  <w:style w:type="paragraph" w:customStyle="1" w:styleId="BD86AB4076FF4BECA916D3672FDDDE85">
    <w:name w:val="BD86AB4076FF4BECA916D3672FDDDE85"/>
    <w:rsid w:val="00A55215"/>
  </w:style>
  <w:style w:type="paragraph" w:customStyle="1" w:styleId="1EB56A3CF9384405938092E91893A74A">
    <w:name w:val="1EB56A3CF9384405938092E91893A74A"/>
    <w:rsid w:val="00A55215"/>
  </w:style>
  <w:style w:type="paragraph" w:customStyle="1" w:styleId="B127122337A044E494C0AD89B274A85A">
    <w:name w:val="B127122337A044E494C0AD89B274A85A"/>
    <w:rsid w:val="00A55215"/>
  </w:style>
  <w:style w:type="paragraph" w:customStyle="1" w:styleId="382EA37B25AF4F1B9E1BAF0EA03080D9">
    <w:name w:val="382EA37B25AF4F1B9E1BAF0EA03080D9"/>
    <w:rsid w:val="00A55215"/>
  </w:style>
  <w:style w:type="paragraph" w:customStyle="1" w:styleId="5D90F2C4E80C4BE08B0888A48D14D5C8">
    <w:name w:val="5D90F2C4E80C4BE08B0888A48D14D5C8"/>
    <w:rsid w:val="00A55215"/>
  </w:style>
  <w:style w:type="paragraph" w:customStyle="1" w:styleId="6CB06A902F6943A09FBF458CE3E56403">
    <w:name w:val="6CB06A902F6943A09FBF458CE3E56403"/>
    <w:rsid w:val="00A55215"/>
  </w:style>
  <w:style w:type="paragraph" w:customStyle="1" w:styleId="34AF96859D3F4FE38DFF54147DA0FC29">
    <w:name w:val="34AF96859D3F4FE38DFF54147DA0FC29"/>
    <w:rsid w:val="00A55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6EA2-328F-4036-8E07-C24CBD10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Grut Sara</dc:creator>
  <cp:keywords/>
  <dc:description/>
  <cp:lastModifiedBy>Grut Sara</cp:lastModifiedBy>
  <cp:revision>2</cp:revision>
  <cp:lastPrinted>2015-04-21T11:34:00Z</cp:lastPrinted>
  <dcterms:created xsi:type="dcterms:W3CDTF">2018-05-17T13:15:00Z</dcterms:created>
  <dcterms:modified xsi:type="dcterms:W3CDTF">2018-05-17T13:15:00Z</dcterms:modified>
</cp:coreProperties>
</file>